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1F" w:rsidRDefault="00D915CA" w:rsidP="00D915CA">
      <w:pPr>
        <w:pStyle w:val="NoSpacing"/>
      </w:pPr>
      <w:r>
        <w:t>Why states fail</w:t>
      </w:r>
      <w:bookmarkStart w:id="0" w:name="_GoBack"/>
      <w:bookmarkEnd w:id="0"/>
    </w:p>
    <w:p w:rsidR="00D915CA" w:rsidRDefault="00D915CA" w:rsidP="00D915CA">
      <w:pPr>
        <w:pStyle w:val="NoSpacing"/>
      </w:pPr>
      <w:r>
        <w:t>Willingness of people to rebel</w:t>
      </w:r>
    </w:p>
    <w:p w:rsidR="00D915CA" w:rsidRDefault="00D915CA" w:rsidP="00D915CA">
      <w:pPr>
        <w:pStyle w:val="NoSpacing"/>
      </w:pPr>
      <w:r>
        <w:t>Effect of demographics on states</w:t>
      </w:r>
    </w:p>
    <w:p w:rsidR="00D915CA" w:rsidRDefault="00D915CA" w:rsidP="00D915CA">
      <w:pPr>
        <w:pStyle w:val="NoSpacing"/>
      </w:pPr>
      <w:r>
        <w:t>Colonialism, its effects</w:t>
      </w:r>
    </w:p>
    <w:p w:rsidR="00D915CA" w:rsidRDefault="00D915CA" w:rsidP="00D915CA">
      <w:pPr>
        <w:pStyle w:val="NoSpacing"/>
      </w:pPr>
      <w:r>
        <w:t>Why wars occur between countries</w:t>
      </w:r>
    </w:p>
    <w:p w:rsidR="00D915CA" w:rsidRDefault="00D915CA" w:rsidP="00D915CA">
      <w:pPr>
        <w:pStyle w:val="NoSpacing"/>
      </w:pPr>
      <w:r>
        <w:t>Role of women</w:t>
      </w:r>
    </w:p>
    <w:p w:rsidR="00D915CA" w:rsidRDefault="00D915CA" w:rsidP="00D915CA">
      <w:pPr>
        <w:pStyle w:val="NoSpacing"/>
      </w:pPr>
      <w:r>
        <w:t>Role of education</w:t>
      </w:r>
    </w:p>
    <w:p w:rsidR="00D915CA" w:rsidRDefault="00D915CA" w:rsidP="00D915CA">
      <w:pPr>
        <w:pStyle w:val="NoSpacing"/>
      </w:pPr>
      <w:r>
        <w:t>History of countries, why they take certain paths</w:t>
      </w:r>
    </w:p>
    <w:p w:rsidR="00D915CA" w:rsidRDefault="00D915CA" w:rsidP="00D915CA">
      <w:pPr>
        <w:pStyle w:val="NoSpacing"/>
      </w:pPr>
      <w:r>
        <w:t>Effects of capitalism in formerly Communist countries</w:t>
      </w:r>
    </w:p>
    <w:p w:rsidR="00D915CA" w:rsidRDefault="00D915CA" w:rsidP="00D915CA">
      <w:pPr>
        <w:pStyle w:val="NoSpacing"/>
      </w:pPr>
      <w:r>
        <w:t>How geography impacts states</w:t>
      </w:r>
    </w:p>
    <w:p w:rsidR="00D915CA" w:rsidRDefault="00D915CA" w:rsidP="00D915CA">
      <w:pPr>
        <w:pStyle w:val="NoSpacing"/>
      </w:pPr>
      <w:r>
        <w:t>Agriculture vs service based or manufacturing based economies</w:t>
      </w:r>
    </w:p>
    <w:p w:rsidR="00D915CA" w:rsidRDefault="00D915CA" w:rsidP="00D915CA">
      <w:pPr>
        <w:pStyle w:val="NoSpacing"/>
      </w:pPr>
      <w:r>
        <w:t>H</w:t>
      </w:r>
      <w:r>
        <w:t>ow they’re handled</w:t>
      </w:r>
      <w:r>
        <w:t>:</w:t>
      </w:r>
    </w:p>
    <w:p w:rsidR="00D915CA" w:rsidRDefault="00D915CA" w:rsidP="00D915CA">
      <w:pPr>
        <w:pStyle w:val="NoSpacing"/>
        <w:ind w:left="720"/>
      </w:pPr>
      <w:r>
        <w:t>Food crises</w:t>
      </w:r>
    </w:p>
    <w:p w:rsidR="00D915CA" w:rsidRDefault="00D915CA" w:rsidP="00D915CA">
      <w:pPr>
        <w:pStyle w:val="NoSpacing"/>
        <w:ind w:left="720"/>
      </w:pPr>
      <w:r>
        <w:t>Natural disasters ()</w:t>
      </w:r>
    </w:p>
    <w:p w:rsidR="00D915CA" w:rsidRDefault="00D915CA" w:rsidP="00D915CA">
      <w:pPr>
        <w:pStyle w:val="NoSpacing"/>
        <w:ind w:left="720"/>
      </w:pPr>
      <w:r>
        <w:t>Military</w:t>
      </w:r>
    </w:p>
    <w:p w:rsidR="00D915CA" w:rsidRDefault="00D915CA" w:rsidP="00D915CA">
      <w:pPr>
        <w:pStyle w:val="NoSpacing"/>
        <w:ind w:left="720"/>
      </w:pPr>
      <w:r>
        <w:t>Resource shortages</w:t>
      </w:r>
    </w:p>
    <w:p w:rsidR="00D915CA" w:rsidRDefault="00D915CA" w:rsidP="00D915CA">
      <w:pPr>
        <w:pStyle w:val="NoSpacing"/>
        <w:ind w:left="720"/>
      </w:pPr>
      <w:r>
        <w:t>Medicine and disease</w:t>
      </w:r>
    </w:p>
    <w:p w:rsidR="00D915CA" w:rsidRDefault="00D915CA" w:rsidP="00D915CA">
      <w:pPr>
        <w:pStyle w:val="NoSpacing"/>
        <w:ind w:left="720"/>
      </w:pPr>
      <w:r>
        <w:t>Conflicts</w:t>
      </w:r>
    </w:p>
    <w:p w:rsidR="00D915CA" w:rsidRDefault="00D915CA" w:rsidP="00D915CA">
      <w:pPr>
        <w:pStyle w:val="NoSpacing"/>
        <w:ind w:left="720"/>
      </w:pPr>
      <w:r>
        <w:t>Privacy</w:t>
      </w:r>
    </w:p>
    <w:p w:rsidR="00D915CA" w:rsidRDefault="00D915CA" w:rsidP="00D915CA">
      <w:pPr>
        <w:pStyle w:val="NoSpacing"/>
        <w:ind w:left="720"/>
      </w:pPr>
      <w:r>
        <w:t>Commerce</w:t>
      </w:r>
    </w:p>
    <w:p w:rsidR="00D915CA" w:rsidRDefault="00D915CA" w:rsidP="00D915CA">
      <w:pPr>
        <w:pStyle w:val="NoSpacing"/>
        <w:ind w:left="720"/>
      </w:pPr>
      <w:r>
        <w:t>Natural resources</w:t>
      </w:r>
    </w:p>
    <w:p w:rsidR="00D915CA" w:rsidRDefault="00D915CA" w:rsidP="00D915CA">
      <w:pPr>
        <w:pStyle w:val="NoSpacing"/>
        <w:ind w:left="720"/>
      </w:pPr>
      <w:r>
        <w:t>STEM</w:t>
      </w:r>
    </w:p>
    <w:p w:rsidR="00D915CA" w:rsidRDefault="00D915CA" w:rsidP="00D915CA">
      <w:pPr>
        <w:pStyle w:val="NoSpacing"/>
        <w:ind w:left="720"/>
      </w:pPr>
      <w:r>
        <w:t>Infrastructure</w:t>
      </w:r>
    </w:p>
    <w:p w:rsidR="00D915CA" w:rsidRDefault="00D915CA" w:rsidP="00D915CA">
      <w:pPr>
        <w:pStyle w:val="NoSpacing"/>
      </w:pPr>
      <w:r>
        <w:br w:type="column"/>
      </w:r>
      <w:r>
        <w:t>Role of healthcare</w:t>
      </w:r>
    </w:p>
    <w:p w:rsidR="00D915CA" w:rsidRDefault="00D915CA" w:rsidP="00D915CA">
      <w:pPr>
        <w:pStyle w:val="NoSpacing"/>
      </w:pPr>
      <w:r>
        <w:t>Role of religion</w:t>
      </w:r>
    </w:p>
    <w:p w:rsidR="00D915CA" w:rsidRDefault="00D915CA" w:rsidP="00D915CA">
      <w:pPr>
        <w:pStyle w:val="NoSpacing"/>
      </w:pPr>
      <w:r>
        <w:t>Natural resources/geography, how they play</w:t>
      </w:r>
    </w:p>
    <w:p w:rsidR="00D915CA" w:rsidRDefault="00D915CA" w:rsidP="00D915CA">
      <w:pPr>
        <w:pStyle w:val="NoSpacing"/>
      </w:pPr>
      <w:r>
        <w:t>Gender</w:t>
      </w:r>
    </w:p>
    <w:p w:rsidR="00D915CA" w:rsidRDefault="00D915CA" w:rsidP="00D915CA">
      <w:pPr>
        <w:pStyle w:val="NoSpacing"/>
      </w:pPr>
      <w:r>
        <w:t>Education</w:t>
      </w:r>
    </w:p>
    <w:p w:rsidR="00D915CA" w:rsidRDefault="00D915CA" w:rsidP="00D915CA">
      <w:pPr>
        <w:pStyle w:val="NoSpacing"/>
      </w:pPr>
      <w:r>
        <w:t>Internal conflicts</w:t>
      </w:r>
    </w:p>
    <w:p w:rsidR="00D915CA" w:rsidRDefault="00D915CA" w:rsidP="00D915CA">
      <w:pPr>
        <w:pStyle w:val="NoSpacing"/>
      </w:pPr>
      <w:r>
        <w:t>Food crises</w:t>
      </w:r>
    </w:p>
    <w:p w:rsidR="00D915CA" w:rsidRDefault="00D915CA" w:rsidP="00D915CA">
      <w:pPr>
        <w:pStyle w:val="NoSpacing"/>
      </w:pPr>
      <w:r>
        <w:t>Refugee accommodation</w:t>
      </w:r>
    </w:p>
    <w:p w:rsidR="00D915CA" w:rsidRDefault="00D915CA" w:rsidP="00D915CA">
      <w:pPr>
        <w:pStyle w:val="NoSpacing"/>
      </w:pPr>
      <w:r>
        <w:t>Political campaign practices/policies</w:t>
      </w:r>
    </w:p>
    <w:p w:rsidR="00D915CA" w:rsidRDefault="00D915CA" w:rsidP="00D915CA">
      <w:pPr>
        <w:pStyle w:val="NoSpacing"/>
      </w:pPr>
      <w:r>
        <w:t>Trade and economy</w:t>
      </w:r>
    </w:p>
    <w:p w:rsidR="00D915CA" w:rsidRDefault="00D915CA" w:rsidP="00D915CA">
      <w:pPr>
        <w:pStyle w:val="NoSpacing"/>
      </w:pPr>
      <w:r>
        <w:t>Transportation, within and between states</w:t>
      </w:r>
    </w:p>
    <w:p w:rsidR="00D915CA" w:rsidRDefault="00D915CA" w:rsidP="00D915CA">
      <w:pPr>
        <w:pStyle w:val="NoSpacing"/>
      </w:pPr>
      <w:r>
        <w:t>Internal/external conflict</w:t>
      </w:r>
    </w:p>
    <w:p w:rsidR="00D915CA" w:rsidRDefault="00D915CA" w:rsidP="00D915CA">
      <w:pPr>
        <w:pStyle w:val="NoSpacing"/>
      </w:pPr>
      <w:r>
        <w:t>Roles of psychology and sociology in government (cultural norms, etc.)</w:t>
      </w:r>
    </w:p>
    <w:p w:rsidR="00D915CA" w:rsidRDefault="00D915CA" w:rsidP="00D915CA">
      <w:pPr>
        <w:pStyle w:val="NoSpacing"/>
      </w:pPr>
      <w:r>
        <w:t>Religion, how it’s viewed in government</w:t>
      </w:r>
    </w:p>
    <w:p w:rsidR="00D915CA" w:rsidRDefault="00D915CA" w:rsidP="00D915CA">
      <w:pPr>
        <w:pStyle w:val="NoSpacing"/>
      </w:pPr>
      <w:r>
        <w:t>How external events affect internal actions</w:t>
      </w:r>
    </w:p>
    <w:p w:rsidR="00D915CA" w:rsidRDefault="00D915CA" w:rsidP="00D915CA">
      <w:pPr>
        <w:pStyle w:val="NoSpacing"/>
      </w:pPr>
      <w:r>
        <w:t>Revolutions</w:t>
      </w:r>
    </w:p>
    <w:p w:rsidR="00D915CA" w:rsidRDefault="00D915CA" w:rsidP="00D915CA">
      <w:pPr>
        <w:pStyle w:val="NoSpacing"/>
      </w:pPr>
      <w:r>
        <w:t>Immigration: emergency vs. normal</w:t>
      </w:r>
    </w:p>
    <w:p w:rsidR="00D915CA" w:rsidRDefault="00D915CA" w:rsidP="00D915CA">
      <w:pPr>
        <w:pStyle w:val="NoSpacing"/>
      </w:pPr>
      <w:r>
        <w:t>Drug policy</w:t>
      </w:r>
    </w:p>
    <w:p w:rsidR="00D915CA" w:rsidRDefault="00D915CA" w:rsidP="00D915CA">
      <w:pPr>
        <w:pStyle w:val="NoSpacing"/>
      </w:pPr>
      <w:r>
        <w:t>Social structure</w:t>
      </w:r>
    </w:p>
    <w:p w:rsidR="00D915CA" w:rsidRDefault="00D915CA" w:rsidP="00D915CA">
      <w:pPr>
        <w:pStyle w:val="NoSpacing"/>
      </w:pPr>
      <w:r>
        <w:t>Economics</w:t>
      </w:r>
    </w:p>
    <w:p w:rsidR="00D915CA" w:rsidRDefault="00D915CA" w:rsidP="00D915CA">
      <w:pPr>
        <w:pStyle w:val="NoSpacing"/>
      </w:pPr>
      <w:r>
        <w:t>Immigration &amp; refugees</w:t>
      </w:r>
    </w:p>
    <w:p w:rsidR="00D915CA" w:rsidRDefault="00D915CA" w:rsidP="00D915CA">
      <w:pPr>
        <w:pStyle w:val="NoSpacing"/>
      </w:pPr>
      <w:r>
        <w:t>Political participation</w:t>
      </w:r>
    </w:p>
    <w:p w:rsidR="00D915CA" w:rsidRDefault="00D915CA" w:rsidP="00D915CA">
      <w:pPr>
        <w:pStyle w:val="NoSpacing"/>
      </w:pPr>
    </w:p>
    <w:sectPr w:rsidR="00D915CA" w:rsidSect="00D915CA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CA"/>
    <w:rsid w:val="00D7331F"/>
    <w:rsid w:val="00D9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5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2016-01-13T19:19:00Z</dcterms:created>
  <dcterms:modified xsi:type="dcterms:W3CDTF">2016-01-13T20:25:00Z</dcterms:modified>
</cp:coreProperties>
</file>